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E7F64" w14:textId="72E5B804" w:rsidR="00DE3FFE" w:rsidRDefault="00DE3FFE" w:rsidP="005038CB">
      <w:pPr>
        <w:jc w:val="center"/>
        <w:rPr>
          <w:b/>
          <w:noProof/>
          <w:sz w:val="32"/>
          <w:szCs w:val="32"/>
          <w:lang w:eastAsia="en-IE"/>
        </w:rPr>
      </w:pPr>
      <w:r>
        <w:rPr>
          <w:b/>
          <w:noProof/>
          <w:sz w:val="32"/>
          <w:szCs w:val="32"/>
          <w:lang w:eastAsia="en-IE"/>
        </w:rPr>
        <w:drawing>
          <wp:anchor distT="0" distB="0" distL="114300" distR="114300" simplePos="0" relativeHeight="251658240" behindDoc="1" locked="0" layoutInCell="1" allowOverlap="1" wp14:anchorId="055ECFF8" wp14:editId="54C6D48A">
            <wp:simplePos x="0" y="0"/>
            <wp:positionH relativeFrom="page">
              <wp:posOffset>-317500</wp:posOffset>
            </wp:positionH>
            <wp:positionV relativeFrom="paragraph">
              <wp:posOffset>-620395</wp:posOffset>
            </wp:positionV>
            <wp:extent cx="8368030" cy="117212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genda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68030" cy="1172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8765FA" w14:textId="3FA9DF3B" w:rsidR="00DE3FFE" w:rsidRDefault="00DE3FFE" w:rsidP="005038CB">
      <w:pPr>
        <w:jc w:val="center"/>
        <w:rPr>
          <w:b/>
          <w:noProof/>
          <w:sz w:val="32"/>
          <w:szCs w:val="32"/>
          <w:lang w:eastAsia="en-IE"/>
        </w:rPr>
      </w:pPr>
    </w:p>
    <w:p w14:paraId="5BA08A97" w14:textId="77777777" w:rsidR="00605C5C" w:rsidRDefault="00605C5C" w:rsidP="005038CB">
      <w:pPr>
        <w:jc w:val="center"/>
        <w:rPr>
          <w:b/>
          <w:sz w:val="32"/>
          <w:szCs w:val="32"/>
        </w:rPr>
      </w:pPr>
    </w:p>
    <w:p w14:paraId="01466C07" w14:textId="77777777" w:rsidR="00DE3FFE" w:rsidRDefault="00DE3FFE" w:rsidP="00A07F97">
      <w:pPr>
        <w:ind w:left="1440" w:hanging="1440"/>
        <w:rPr>
          <w:sz w:val="24"/>
        </w:rPr>
      </w:pPr>
    </w:p>
    <w:p w14:paraId="596DAADF" w14:textId="77777777" w:rsidR="00DE3FFE" w:rsidRDefault="00DE3FFE" w:rsidP="00A07F97">
      <w:pPr>
        <w:ind w:left="1440" w:hanging="1440"/>
        <w:rPr>
          <w:sz w:val="24"/>
        </w:rPr>
      </w:pPr>
    </w:p>
    <w:p w14:paraId="61DC3536" w14:textId="48CE32A3" w:rsidR="00DE3FFE" w:rsidRPr="00116221" w:rsidRDefault="00DE3FFE" w:rsidP="00116221">
      <w:pPr>
        <w:ind w:left="1440" w:hanging="720"/>
        <w:rPr>
          <w:rFonts w:ascii="Arial" w:hAnsi="Arial" w:cs="Arial"/>
          <w:b/>
          <w:color w:val="BF8F00" w:themeColor="accent4" w:themeShade="BF"/>
          <w:sz w:val="40"/>
          <w:szCs w:val="40"/>
        </w:rPr>
      </w:pPr>
      <w:r w:rsidRPr="00116221">
        <w:rPr>
          <w:rFonts w:ascii="Arial" w:hAnsi="Arial" w:cs="Arial"/>
          <w:b/>
          <w:color w:val="BF8F00" w:themeColor="accent4" w:themeShade="BF"/>
          <w:sz w:val="40"/>
          <w:szCs w:val="40"/>
        </w:rPr>
        <w:t xml:space="preserve">19 November 2020 </w:t>
      </w:r>
    </w:p>
    <w:p w14:paraId="2334EBD5" w14:textId="77777777" w:rsidR="00116221" w:rsidRDefault="00116221" w:rsidP="00DE3FFE">
      <w:pPr>
        <w:tabs>
          <w:tab w:val="left" w:pos="2620"/>
        </w:tabs>
        <w:ind w:left="1440" w:hanging="1440"/>
        <w:jc w:val="center"/>
        <w:rPr>
          <w:sz w:val="24"/>
        </w:rPr>
      </w:pPr>
    </w:p>
    <w:p w14:paraId="30E94BDE" w14:textId="40480F63" w:rsidR="00DE3FFE" w:rsidRPr="00116221" w:rsidRDefault="00DE3FFE" w:rsidP="00DE3FFE">
      <w:pPr>
        <w:tabs>
          <w:tab w:val="left" w:pos="2620"/>
        </w:tabs>
        <w:ind w:left="1440" w:hanging="1440"/>
        <w:jc w:val="center"/>
        <w:rPr>
          <w:b/>
          <w:sz w:val="36"/>
          <w:szCs w:val="36"/>
        </w:rPr>
      </w:pPr>
      <w:r w:rsidRPr="00116221">
        <w:rPr>
          <w:b/>
          <w:sz w:val="36"/>
          <w:szCs w:val="36"/>
        </w:rPr>
        <w:t>Theme: ‘Shaping a Sustainable, Inclusive Recovery’</w:t>
      </w:r>
    </w:p>
    <w:p w14:paraId="27832DF8" w14:textId="77777777" w:rsidR="00116221" w:rsidRDefault="00116221" w:rsidP="00DE3FFE">
      <w:pPr>
        <w:tabs>
          <w:tab w:val="left" w:pos="2620"/>
        </w:tabs>
        <w:ind w:left="1440" w:hanging="1440"/>
        <w:jc w:val="center"/>
        <w:rPr>
          <w:sz w:val="28"/>
          <w:szCs w:val="28"/>
        </w:rPr>
      </w:pPr>
      <w:bookmarkStart w:id="0" w:name="_GoBack"/>
      <w:bookmarkEnd w:id="0"/>
    </w:p>
    <w:p w14:paraId="381ADE80" w14:textId="0D87E1AC" w:rsidR="00A07F97" w:rsidRPr="00DE3FFE" w:rsidRDefault="00DE3FFE" w:rsidP="00DE3FFE">
      <w:pPr>
        <w:tabs>
          <w:tab w:val="left" w:pos="2620"/>
        </w:tabs>
        <w:ind w:left="1440" w:hanging="1440"/>
        <w:rPr>
          <w:sz w:val="24"/>
        </w:rPr>
      </w:pPr>
      <w:r>
        <w:rPr>
          <w:sz w:val="28"/>
          <w:szCs w:val="28"/>
        </w:rPr>
        <w:t>9.45</w:t>
      </w:r>
      <w:r w:rsidR="00A07F97" w:rsidRPr="00DE3FFE">
        <w:rPr>
          <w:sz w:val="28"/>
          <w:szCs w:val="28"/>
        </w:rPr>
        <w:t xml:space="preserve">am </w:t>
      </w:r>
      <w:r w:rsidR="00A07F97" w:rsidRPr="00DE3FFE">
        <w:rPr>
          <w:sz w:val="28"/>
          <w:szCs w:val="28"/>
        </w:rPr>
        <w:tab/>
      </w:r>
      <w:r w:rsidR="00DA1364" w:rsidRPr="00DE3FFE">
        <w:rPr>
          <w:sz w:val="28"/>
          <w:szCs w:val="28"/>
        </w:rPr>
        <w:t>Waiting Room</w:t>
      </w:r>
      <w:r>
        <w:rPr>
          <w:sz w:val="28"/>
          <w:szCs w:val="28"/>
        </w:rPr>
        <w:t xml:space="preserve"> Opens</w:t>
      </w:r>
    </w:p>
    <w:p w14:paraId="79D6B4C8" w14:textId="0DF80897" w:rsidR="00A07F97" w:rsidRPr="00DE3FFE" w:rsidRDefault="00DE3FFE" w:rsidP="00DE3FFE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10.00</w:t>
      </w:r>
      <w:r w:rsidR="00A07F97" w:rsidRPr="00DE3FFE">
        <w:rPr>
          <w:sz w:val="28"/>
          <w:szCs w:val="28"/>
        </w:rPr>
        <w:t xml:space="preserve">am </w:t>
      </w:r>
      <w:r w:rsidR="00A07F97" w:rsidRPr="00DE3FFE">
        <w:rPr>
          <w:sz w:val="28"/>
          <w:szCs w:val="28"/>
        </w:rPr>
        <w:tab/>
      </w:r>
      <w:r w:rsidR="00DA1364" w:rsidRPr="00DE3FFE">
        <w:rPr>
          <w:sz w:val="28"/>
          <w:szCs w:val="28"/>
        </w:rPr>
        <w:t xml:space="preserve">Welcome (Andrew Forde, </w:t>
      </w:r>
      <w:r w:rsidR="000968BC" w:rsidRPr="00DE3FFE">
        <w:rPr>
          <w:sz w:val="28"/>
          <w:szCs w:val="28"/>
        </w:rPr>
        <w:t xml:space="preserve">Head of Rural Strategy &amp; Social Enterprise </w:t>
      </w:r>
      <w:r w:rsidR="00DA1364" w:rsidRPr="00DE3FFE">
        <w:rPr>
          <w:sz w:val="28"/>
          <w:szCs w:val="28"/>
        </w:rPr>
        <w:t>DRCD)</w:t>
      </w:r>
    </w:p>
    <w:p w14:paraId="3CE24628" w14:textId="539B1D05" w:rsidR="000C22D9" w:rsidRPr="00DE3FFE" w:rsidRDefault="000C22D9" w:rsidP="00DE3FFE">
      <w:pPr>
        <w:rPr>
          <w:sz w:val="28"/>
          <w:szCs w:val="28"/>
        </w:rPr>
      </w:pPr>
      <w:r w:rsidRPr="00DE3FFE">
        <w:rPr>
          <w:sz w:val="28"/>
          <w:szCs w:val="28"/>
        </w:rPr>
        <w:t>10.</w:t>
      </w:r>
      <w:r w:rsidR="0021744C" w:rsidRPr="00DE3FFE">
        <w:rPr>
          <w:sz w:val="28"/>
          <w:szCs w:val="28"/>
        </w:rPr>
        <w:t>05</w:t>
      </w:r>
      <w:r w:rsidRPr="00DE3FFE">
        <w:rPr>
          <w:sz w:val="28"/>
          <w:szCs w:val="28"/>
        </w:rPr>
        <w:t>am</w:t>
      </w:r>
      <w:r w:rsidRPr="00DE3FFE">
        <w:rPr>
          <w:sz w:val="28"/>
          <w:szCs w:val="28"/>
        </w:rPr>
        <w:tab/>
        <w:t xml:space="preserve">Video </w:t>
      </w:r>
      <w:r w:rsidR="00DA1364" w:rsidRPr="00DE3FFE">
        <w:rPr>
          <w:sz w:val="28"/>
          <w:szCs w:val="28"/>
        </w:rPr>
        <w:t xml:space="preserve">showcase </w:t>
      </w:r>
      <w:r w:rsidR="00DA5085" w:rsidRPr="00DE3FFE">
        <w:rPr>
          <w:sz w:val="28"/>
          <w:szCs w:val="28"/>
        </w:rPr>
        <w:t xml:space="preserve">- Social Enterprise </w:t>
      </w:r>
      <w:r w:rsidR="00F55508" w:rsidRPr="00DE3FFE">
        <w:rPr>
          <w:i/>
          <w:sz w:val="28"/>
          <w:szCs w:val="28"/>
        </w:rPr>
        <w:t>‘We Play’</w:t>
      </w:r>
    </w:p>
    <w:p w14:paraId="4FAA3CC7" w14:textId="583E121A" w:rsidR="00156C2A" w:rsidRPr="00DE3FFE" w:rsidRDefault="00A07F97" w:rsidP="00DE3FFE">
      <w:pPr>
        <w:rPr>
          <w:sz w:val="28"/>
          <w:szCs w:val="28"/>
        </w:rPr>
      </w:pPr>
      <w:r w:rsidRPr="00DE3FFE">
        <w:rPr>
          <w:sz w:val="28"/>
          <w:szCs w:val="28"/>
        </w:rPr>
        <w:t>10.</w:t>
      </w:r>
      <w:r w:rsidR="000474EA" w:rsidRPr="00DE3FFE">
        <w:rPr>
          <w:sz w:val="28"/>
          <w:szCs w:val="28"/>
        </w:rPr>
        <w:t>1</w:t>
      </w:r>
      <w:r w:rsidR="0021744C" w:rsidRPr="00DE3FFE">
        <w:rPr>
          <w:sz w:val="28"/>
          <w:szCs w:val="28"/>
        </w:rPr>
        <w:t>0</w:t>
      </w:r>
      <w:r w:rsidR="003E7C1F" w:rsidRPr="00DE3FFE">
        <w:rPr>
          <w:sz w:val="28"/>
          <w:szCs w:val="28"/>
        </w:rPr>
        <w:t xml:space="preserve">am </w:t>
      </w:r>
      <w:r w:rsidR="003E7C1F" w:rsidRPr="00DE3FFE">
        <w:rPr>
          <w:sz w:val="28"/>
          <w:szCs w:val="28"/>
        </w:rPr>
        <w:tab/>
      </w:r>
      <w:r w:rsidR="00DA1364" w:rsidRPr="00DE3FFE">
        <w:rPr>
          <w:sz w:val="28"/>
          <w:szCs w:val="28"/>
        </w:rPr>
        <w:t>Heather Humphrey</w:t>
      </w:r>
      <w:r w:rsidR="00156C2A" w:rsidRPr="00DE3FFE">
        <w:rPr>
          <w:sz w:val="28"/>
          <w:szCs w:val="28"/>
        </w:rPr>
        <w:t>s TD,</w:t>
      </w:r>
      <w:r w:rsidR="003E7C1F" w:rsidRPr="00DE3FFE">
        <w:rPr>
          <w:sz w:val="28"/>
          <w:szCs w:val="28"/>
        </w:rPr>
        <w:t xml:space="preserve"> Minister for Rural and Community Development</w:t>
      </w:r>
    </w:p>
    <w:p w14:paraId="50EA8CBD" w14:textId="77777777" w:rsidR="00A07F97" w:rsidRPr="00DE3FFE" w:rsidRDefault="00156C2A" w:rsidP="00DE3FFE">
      <w:pPr>
        <w:ind w:left="720" w:firstLine="720"/>
        <w:rPr>
          <w:i/>
          <w:sz w:val="28"/>
          <w:szCs w:val="28"/>
        </w:rPr>
      </w:pPr>
      <w:r w:rsidRPr="00DE3FFE">
        <w:rPr>
          <w:i/>
          <w:sz w:val="28"/>
          <w:szCs w:val="28"/>
        </w:rPr>
        <w:t xml:space="preserve">Ireland’s National </w:t>
      </w:r>
      <w:r w:rsidR="00DA1364" w:rsidRPr="00DE3FFE">
        <w:rPr>
          <w:i/>
          <w:sz w:val="28"/>
          <w:szCs w:val="28"/>
        </w:rPr>
        <w:t xml:space="preserve">Social Enterprise Policy: 1 </w:t>
      </w:r>
      <w:r w:rsidR="004878AD" w:rsidRPr="00DE3FFE">
        <w:rPr>
          <w:i/>
          <w:sz w:val="28"/>
          <w:szCs w:val="28"/>
        </w:rPr>
        <w:t>Y</w:t>
      </w:r>
      <w:r w:rsidR="00DA1364" w:rsidRPr="00DE3FFE">
        <w:rPr>
          <w:i/>
          <w:sz w:val="28"/>
          <w:szCs w:val="28"/>
        </w:rPr>
        <w:t>ear On</w:t>
      </w:r>
    </w:p>
    <w:p w14:paraId="5125FE75" w14:textId="77777777" w:rsidR="004069CC" w:rsidRPr="00DE3FFE" w:rsidRDefault="00A07F97" w:rsidP="00DE3FFE">
      <w:pPr>
        <w:ind w:left="1440" w:hanging="1440"/>
        <w:rPr>
          <w:sz w:val="28"/>
          <w:szCs w:val="28"/>
        </w:rPr>
      </w:pPr>
      <w:r w:rsidRPr="00DE3FFE">
        <w:rPr>
          <w:sz w:val="28"/>
          <w:szCs w:val="28"/>
        </w:rPr>
        <w:t>10.</w:t>
      </w:r>
      <w:r w:rsidR="0021744C" w:rsidRPr="00DE3FFE">
        <w:rPr>
          <w:sz w:val="28"/>
          <w:szCs w:val="28"/>
        </w:rPr>
        <w:t>20</w:t>
      </w:r>
      <w:r w:rsidRPr="00DE3FFE">
        <w:rPr>
          <w:sz w:val="28"/>
          <w:szCs w:val="28"/>
        </w:rPr>
        <w:t>am</w:t>
      </w:r>
      <w:r w:rsidRPr="00DE3FFE">
        <w:rPr>
          <w:sz w:val="28"/>
          <w:szCs w:val="28"/>
        </w:rPr>
        <w:tab/>
      </w:r>
      <w:r w:rsidR="000A58FB" w:rsidRPr="00DE3FFE">
        <w:rPr>
          <w:sz w:val="28"/>
          <w:szCs w:val="28"/>
        </w:rPr>
        <w:t>Conversation with John Evoy, Social Entrepreneur and General Manager, ‘Grow Remote’. (William Parnell, Assistant Secretary General, DRCD)   </w:t>
      </w:r>
      <w:r w:rsidR="00594F09" w:rsidRPr="00DE3FFE">
        <w:rPr>
          <w:sz w:val="28"/>
          <w:szCs w:val="28"/>
        </w:rPr>
        <w:t xml:space="preserve"> </w:t>
      </w:r>
    </w:p>
    <w:p w14:paraId="399FB981" w14:textId="488BC255" w:rsidR="008448F9" w:rsidRPr="00DE3FFE" w:rsidRDefault="008448F9" w:rsidP="00DE3FFE">
      <w:pPr>
        <w:rPr>
          <w:i/>
          <w:sz w:val="28"/>
          <w:szCs w:val="28"/>
        </w:rPr>
      </w:pPr>
      <w:r w:rsidRPr="00DE3FFE">
        <w:rPr>
          <w:sz w:val="28"/>
          <w:szCs w:val="28"/>
        </w:rPr>
        <w:t>10.</w:t>
      </w:r>
      <w:r w:rsidR="00A674E1" w:rsidRPr="00DE3FFE">
        <w:rPr>
          <w:sz w:val="28"/>
          <w:szCs w:val="28"/>
        </w:rPr>
        <w:t>4</w:t>
      </w:r>
      <w:r w:rsidR="000474EA" w:rsidRPr="00DE3FFE">
        <w:rPr>
          <w:sz w:val="28"/>
          <w:szCs w:val="28"/>
        </w:rPr>
        <w:t>5</w:t>
      </w:r>
      <w:r w:rsidRPr="00DE3FFE">
        <w:rPr>
          <w:sz w:val="28"/>
          <w:szCs w:val="28"/>
        </w:rPr>
        <w:t>am</w:t>
      </w:r>
      <w:r w:rsidRPr="00DE3FFE">
        <w:rPr>
          <w:sz w:val="28"/>
          <w:szCs w:val="28"/>
        </w:rPr>
        <w:tab/>
        <w:t xml:space="preserve">Video showcase - Social Enterprise </w:t>
      </w:r>
      <w:r w:rsidR="00A674E1" w:rsidRPr="00DE3FFE">
        <w:rPr>
          <w:i/>
          <w:sz w:val="28"/>
          <w:szCs w:val="28"/>
        </w:rPr>
        <w:t>‘MyMind’</w:t>
      </w:r>
    </w:p>
    <w:p w14:paraId="3F9C4C06" w14:textId="0D084F3D" w:rsidR="00A674E1" w:rsidRPr="00DE3FFE" w:rsidRDefault="00A674E1" w:rsidP="00DE3FFE">
      <w:pPr>
        <w:rPr>
          <w:sz w:val="28"/>
          <w:szCs w:val="28"/>
        </w:rPr>
      </w:pPr>
      <w:r w:rsidRPr="00DE3FFE">
        <w:rPr>
          <w:sz w:val="28"/>
          <w:szCs w:val="28"/>
        </w:rPr>
        <w:t>10.</w:t>
      </w:r>
      <w:r w:rsidR="000474EA" w:rsidRPr="00DE3FFE">
        <w:rPr>
          <w:sz w:val="28"/>
          <w:szCs w:val="28"/>
        </w:rPr>
        <w:t>50</w:t>
      </w:r>
      <w:r w:rsidRPr="00DE3FFE">
        <w:rPr>
          <w:sz w:val="28"/>
          <w:szCs w:val="28"/>
        </w:rPr>
        <w:t>am</w:t>
      </w:r>
      <w:r w:rsidRPr="00DE3FFE">
        <w:rPr>
          <w:i/>
          <w:sz w:val="28"/>
          <w:szCs w:val="28"/>
        </w:rPr>
        <w:tab/>
      </w:r>
      <w:r w:rsidR="000474EA" w:rsidRPr="00DE3FFE">
        <w:rPr>
          <w:i/>
          <w:sz w:val="28"/>
          <w:szCs w:val="28"/>
        </w:rPr>
        <w:t>Contingency</w:t>
      </w:r>
    </w:p>
    <w:p w14:paraId="6A1D6AED" w14:textId="1D57F70B" w:rsidR="00C07B38" w:rsidRPr="00DE3FFE" w:rsidRDefault="006A26F3" w:rsidP="00DE3FFE">
      <w:pPr>
        <w:shd w:val="clear" w:color="auto" w:fill="DEEAF6" w:themeFill="accent1" w:themeFillTint="33"/>
        <w:rPr>
          <w:b/>
          <w:sz w:val="28"/>
          <w:szCs w:val="28"/>
        </w:rPr>
      </w:pPr>
      <w:r w:rsidRPr="00DE3FFE">
        <w:rPr>
          <w:b/>
          <w:sz w:val="28"/>
          <w:szCs w:val="28"/>
        </w:rPr>
        <w:t>10.55</w:t>
      </w:r>
      <w:r w:rsidR="00C07B38" w:rsidRPr="00DE3FFE">
        <w:rPr>
          <w:b/>
          <w:sz w:val="28"/>
          <w:szCs w:val="28"/>
        </w:rPr>
        <w:t>am</w:t>
      </w:r>
      <w:r w:rsidR="00C07B38" w:rsidRPr="00DE3FFE">
        <w:rPr>
          <w:b/>
          <w:sz w:val="28"/>
          <w:szCs w:val="28"/>
        </w:rPr>
        <w:tab/>
      </w:r>
      <w:r w:rsidR="008448F9" w:rsidRPr="00DE3FFE">
        <w:rPr>
          <w:b/>
          <w:sz w:val="28"/>
          <w:szCs w:val="28"/>
        </w:rPr>
        <w:t>Five minute Break – (</w:t>
      </w:r>
      <w:r w:rsidR="00A674E1" w:rsidRPr="00DE3FFE">
        <w:rPr>
          <w:b/>
          <w:sz w:val="28"/>
          <w:szCs w:val="28"/>
        </w:rPr>
        <w:t>Musicantia</w:t>
      </w:r>
      <w:r w:rsidR="008448F9" w:rsidRPr="00DE3FFE">
        <w:rPr>
          <w:b/>
          <w:sz w:val="28"/>
          <w:szCs w:val="28"/>
        </w:rPr>
        <w:t>)</w:t>
      </w:r>
    </w:p>
    <w:p w14:paraId="059C03C2" w14:textId="53E69D9C" w:rsidR="006A26F3" w:rsidRPr="00DE3FFE" w:rsidRDefault="00F55508" w:rsidP="00DE3FFE">
      <w:pPr>
        <w:ind w:left="1440" w:hanging="1440"/>
        <w:rPr>
          <w:sz w:val="28"/>
          <w:szCs w:val="28"/>
        </w:rPr>
      </w:pPr>
      <w:r w:rsidRPr="00DE3FFE">
        <w:rPr>
          <w:sz w:val="28"/>
          <w:szCs w:val="28"/>
        </w:rPr>
        <w:t>11.</w:t>
      </w:r>
      <w:r w:rsidR="008448F9" w:rsidRPr="00DE3FFE">
        <w:rPr>
          <w:sz w:val="28"/>
          <w:szCs w:val="28"/>
        </w:rPr>
        <w:t>0</w:t>
      </w:r>
      <w:r w:rsidR="006A26F3" w:rsidRPr="00DE3FFE">
        <w:rPr>
          <w:sz w:val="28"/>
          <w:szCs w:val="28"/>
        </w:rPr>
        <w:t>0</w:t>
      </w:r>
      <w:r w:rsidRPr="00DE3FFE">
        <w:rPr>
          <w:sz w:val="28"/>
          <w:szCs w:val="28"/>
        </w:rPr>
        <w:t>am</w:t>
      </w:r>
      <w:r w:rsidR="00C07B38" w:rsidRPr="00DE3FFE">
        <w:rPr>
          <w:sz w:val="28"/>
          <w:szCs w:val="28"/>
        </w:rPr>
        <w:tab/>
      </w:r>
      <w:r w:rsidR="00605C5C" w:rsidRPr="00DE3FFE">
        <w:rPr>
          <w:sz w:val="28"/>
          <w:szCs w:val="28"/>
        </w:rPr>
        <w:t xml:space="preserve">OECD Perspectives on Social Enterprise, </w:t>
      </w:r>
      <w:r w:rsidR="006A26F3" w:rsidRPr="00DE3FFE">
        <w:rPr>
          <w:sz w:val="28"/>
          <w:szCs w:val="28"/>
        </w:rPr>
        <w:t xml:space="preserve">Antonella Noya, </w:t>
      </w:r>
      <w:r w:rsidR="00605C5C" w:rsidRPr="00DE3FFE">
        <w:rPr>
          <w:sz w:val="28"/>
          <w:szCs w:val="28"/>
        </w:rPr>
        <w:t xml:space="preserve">Head of Social Economy and Innovation, </w:t>
      </w:r>
      <w:r w:rsidR="006A26F3" w:rsidRPr="00DE3FFE">
        <w:rPr>
          <w:sz w:val="28"/>
          <w:szCs w:val="28"/>
        </w:rPr>
        <w:t xml:space="preserve">OECD </w:t>
      </w:r>
    </w:p>
    <w:p w14:paraId="4D48CE0B" w14:textId="2C0E1E72" w:rsidR="00C07B38" w:rsidRPr="00DE3FFE" w:rsidRDefault="00DE3FFE" w:rsidP="00DE3FFE">
      <w:pPr>
        <w:ind w:left="1440" w:hanging="1440"/>
        <w:rPr>
          <w:sz w:val="28"/>
          <w:szCs w:val="28"/>
        </w:rPr>
      </w:pPr>
      <w:r>
        <w:rPr>
          <w:sz w:val="28"/>
          <w:szCs w:val="28"/>
        </w:rPr>
        <w:t>11.15</w:t>
      </w:r>
      <w:r w:rsidR="006A26F3" w:rsidRPr="00DE3FFE">
        <w:rPr>
          <w:sz w:val="28"/>
          <w:szCs w:val="28"/>
        </w:rPr>
        <w:t>am</w:t>
      </w:r>
      <w:r w:rsidR="006A26F3" w:rsidRPr="00DE3FFE">
        <w:rPr>
          <w:sz w:val="28"/>
          <w:szCs w:val="28"/>
        </w:rPr>
        <w:tab/>
      </w:r>
      <w:r w:rsidR="00F3664F" w:rsidRPr="00DE3FFE">
        <w:rPr>
          <w:sz w:val="28"/>
          <w:szCs w:val="28"/>
        </w:rPr>
        <w:t>Launch</w:t>
      </w:r>
      <w:r w:rsidR="00E22F17" w:rsidRPr="00DE3FFE">
        <w:rPr>
          <w:sz w:val="28"/>
          <w:szCs w:val="28"/>
        </w:rPr>
        <w:t xml:space="preserve"> of</w:t>
      </w:r>
      <w:r w:rsidR="00F3664F" w:rsidRPr="00DE3FFE">
        <w:rPr>
          <w:sz w:val="28"/>
          <w:szCs w:val="28"/>
        </w:rPr>
        <w:t xml:space="preserve"> </w:t>
      </w:r>
      <w:r w:rsidR="007C7DA3" w:rsidRPr="00DE3FFE">
        <w:rPr>
          <w:sz w:val="28"/>
          <w:szCs w:val="28"/>
        </w:rPr>
        <w:t xml:space="preserve">Social Enterprise </w:t>
      </w:r>
      <w:r w:rsidR="00F3664F" w:rsidRPr="00DE3FFE">
        <w:rPr>
          <w:sz w:val="28"/>
          <w:szCs w:val="28"/>
        </w:rPr>
        <w:t>Legal Form Guide –</w:t>
      </w:r>
      <w:r w:rsidR="007C7DA3" w:rsidRPr="00DE3FFE">
        <w:rPr>
          <w:sz w:val="28"/>
          <w:szCs w:val="28"/>
        </w:rPr>
        <w:t xml:space="preserve"> </w:t>
      </w:r>
      <w:r w:rsidR="00F3664F" w:rsidRPr="00DE3FFE">
        <w:rPr>
          <w:sz w:val="28"/>
          <w:szCs w:val="28"/>
        </w:rPr>
        <w:t xml:space="preserve">Sarah </w:t>
      </w:r>
      <w:r w:rsidR="00B15900" w:rsidRPr="00DE3FFE">
        <w:rPr>
          <w:sz w:val="28"/>
          <w:szCs w:val="28"/>
        </w:rPr>
        <w:t xml:space="preserve">Farrelly, Senior Legal Manager, TrustLaw / </w:t>
      </w:r>
      <w:r w:rsidR="007C7DA3" w:rsidRPr="00DE3FFE">
        <w:rPr>
          <w:sz w:val="28"/>
          <w:szCs w:val="28"/>
        </w:rPr>
        <w:t xml:space="preserve">Thompson Reuters Foundation </w:t>
      </w:r>
    </w:p>
    <w:p w14:paraId="7D15480B" w14:textId="31F588AC" w:rsidR="00F55508" w:rsidRPr="00DE3FFE" w:rsidRDefault="00F55508" w:rsidP="00DE3FFE">
      <w:pPr>
        <w:ind w:left="1440" w:hanging="1440"/>
        <w:rPr>
          <w:sz w:val="28"/>
          <w:szCs w:val="28"/>
        </w:rPr>
      </w:pPr>
      <w:r w:rsidRPr="00DE3FFE">
        <w:rPr>
          <w:sz w:val="28"/>
          <w:szCs w:val="28"/>
        </w:rPr>
        <w:t>11.</w:t>
      </w:r>
      <w:r w:rsidR="00DE3FFE">
        <w:rPr>
          <w:sz w:val="28"/>
          <w:szCs w:val="28"/>
        </w:rPr>
        <w:t>30</w:t>
      </w:r>
      <w:r w:rsidRPr="00DE3FFE">
        <w:rPr>
          <w:sz w:val="28"/>
          <w:szCs w:val="28"/>
        </w:rPr>
        <w:t>am</w:t>
      </w:r>
      <w:r w:rsidRPr="00DE3FFE">
        <w:rPr>
          <w:sz w:val="28"/>
          <w:szCs w:val="28"/>
        </w:rPr>
        <w:tab/>
        <w:t>Round table discussion on theme</w:t>
      </w:r>
      <w:r w:rsidR="00EA718E" w:rsidRPr="00DE3FFE">
        <w:rPr>
          <w:sz w:val="28"/>
          <w:szCs w:val="28"/>
        </w:rPr>
        <w:t xml:space="preserve"> </w:t>
      </w:r>
      <w:r w:rsidR="00EA718E" w:rsidRPr="00DE3FFE">
        <w:rPr>
          <w:b/>
          <w:sz w:val="28"/>
          <w:szCs w:val="28"/>
        </w:rPr>
        <w:t>‘</w:t>
      </w:r>
      <w:r w:rsidR="00A674E1" w:rsidRPr="00DE3FFE">
        <w:rPr>
          <w:b/>
          <w:bCs/>
          <w:color w:val="000000"/>
          <w:sz w:val="28"/>
          <w:szCs w:val="28"/>
        </w:rPr>
        <w:t>Shaping a Sustainable, Inclusive Recovery’</w:t>
      </w:r>
      <w:r w:rsidR="00A674E1" w:rsidRPr="00DE3FFE">
        <w:rPr>
          <w:sz w:val="28"/>
          <w:szCs w:val="28"/>
        </w:rPr>
        <w:t xml:space="preserve"> </w:t>
      </w:r>
      <w:r w:rsidR="008435C0" w:rsidRPr="00DE3FFE">
        <w:rPr>
          <w:sz w:val="28"/>
          <w:szCs w:val="28"/>
        </w:rPr>
        <w:t>including Q&amp;A</w:t>
      </w:r>
      <w:r w:rsidR="00127A39" w:rsidRPr="00DE3FFE">
        <w:rPr>
          <w:sz w:val="28"/>
          <w:szCs w:val="28"/>
        </w:rPr>
        <w:t xml:space="preserve"> –</w:t>
      </w:r>
      <w:r w:rsidR="007C7DA3" w:rsidRPr="00DE3FFE">
        <w:rPr>
          <w:sz w:val="28"/>
          <w:szCs w:val="28"/>
        </w:rPr>
        <w:t xml:space="preserve"> Chair:</w:t>
      </w:r>
      <w:r w:rsidR="00E22F17" w:rsidRPr="00DE3FFE">
        <w:rPr>
          <w:sz w:val="28"/>
          <w:szCs w:val="28"/>
        </w:rPr>
        <w:t xml:space="preserve"> </w:t>
      </w:r>
      <w:r w:rsidR="007C7DA3" w:rsidRPr="00DE3FFE">
        <w:rPr>
          <w:sz w:val="28"/>
          <w:szCs w:val="28"/>
        </w:rPr>
        <w:t xml:space="preserve">Andrew Forde (DRCD), </w:t>
      </w:r>
      <w:r w:rsidR="002D515D" w:rsidRPr="00DE3FFE">
        <w:rPr>
          <w:sz w:val="28"/>
          <w:szCs w:val="28"/>
        </w:rPr>
        <w:t>Si</w:t>
      </w:r>
      <w:r w:rsidR="0044222D" w:rsidRPr="00DE3FFE">
        <w:rPr>
          <w:sz w:val="28"/>
          <w:szCs w:val="28"/>
        </w:rPr>
        <w:t>obhá</w:t>
      </w:r>
      <w:r w:rsidR="002D515D" w:rsidRPr="00DE3FFE">
        <w:rPr>
          <w:sz w:val="28"/>
          <w:szCs w:val="28"/>
        </w:rPr>
        <w:t>n Cafferty</w:t>
      </w:r>
      <w:r w:rsidR="00606E4F" w:rsidRPr="00DE3FFE">
        <w:rPr>
          <w:sz w:val="28"/>
          <w:szCs w:val="28"/>
        </w:rPr>
        <w:t xml:space="preserve"> </w:t>
      </w:r>
      <w:r w:rsidR="00E22F17" w:rsidRPr="00DE3FFE">
        <w:rPr>
          <w:sz w:val="28"/>
          <w:szCs w:val="28"/>
        </w:rPr>
        <w:t>(</w:t>
      </w:r>
      <w:r w:rsidR="00520310" w:rsidRPr="00DE3FFE">
        <w:rPr>
          <w:sz w:val="28"/>
          <w:szCs w:val="28"/>
        </w:rPr>
        <w:t>DoJ&amp;E</w:t>
      </w:r>
      <w:r w:rsidR="00E22F17" w:rsidRPr="00DE3FFE">
        <w:rPr>
          <w:sz w:val="28"/>
          <w:szCs w:val="28"/>
        </w:rPr>
        <w:t>)</w:t>
      </w:r>
      <w:r w:rsidR="00127A39" w:rsidRPr="00DE3FFE">
        <w:rPr>
          <w:sz w:val="28"/>
          <w:szCs w:val="28"/>
        </w:rPr>
        <w:t>, Mary F</w:t>
      </w:r>
      <w:r w:rsidR="00606E4F" w:rsidRPr="00DE3FFE">
        <w:rPr>
          <w:sz w:val="28"/>
          <w:szCs w:val="28"/>
        </w:rPr>
        <w:t>ogarty (Loughmore</w:t>
      </w:r>
      <w:r w:rsidR="00E22F17" w:rsidRPr="00DE3FFE">
        <w:rPr>
          <w:sz w:val="28"/>
          <w:szCs w:val="28"/>
        </w:rPr>
        <w:t xml:space="preserve"> Cottage</w:t>
      </w:r>
      <w:r w:rsidR="00435E46" w:rsidRPr="00DE3FFE">
        <w:rPr>
          <w:sz w:val="28"/>
          <w:szCs w:val="28"/>
        </w:rPr>
        <w:t>, Tipperary</w:t>
      </w:r>
      <w:r w:rsidR="00E22F17" w:rsidRPr="00DE3FFE">
        <w:rPr>
          <w:sz w:val="28"/>
          <w:szCs w:val="28"/>
        </w:rPr>
        <w:t>)</w:t>
      </w:r>
      <w:r w:rsidR="00606E4F" w:rsidRPr="00DE3FFE">
        <w:rPr>
          <w:sz w:val="28"/>
          <w:szCs w:val="28"/>
        </w:rPr>
        <w:t xml:space="preserve"> </w:t>
      </w:r>
      <w:r w:rsidR="00127A39" w:rsidRPr="00DE3FFE">
        <w:rPr>
          <w:sz w:val="28"/>
          <w:szCs w:val="28"/>
        </w:rPr>
        <w:t xml:space="preserve">, and </w:t>
      </w:r>
      <w:r w:rsidR="00E22F17" w:rsidRPr="00DE3FFE">
        <w:rPr>
          <w:sz w:val="28"/>
          <w:szCs w:val="28"/>
        </w:rPr>
        <w:t>Helen Nolan (</w:t>
      </w:r>
      <w:r w:rsidR="00127A39" w:rsidRPr="00DE3FFE">
        <w:rPr>
          <w:sz w:val="28"/>
          <w:szCs w:val="28"/>
        </w:rPr>
        <w:t>Spraoi &amp; Sport</w:t>
      </w:r>
      <w:r w:rsidR="00613808" w:rsidRPr="00DE3FFE">
        <w:rPr>
          <w:sz w:val="28"/>
          <w:szCs w:val="28"/>
        </w:rPr>
        <w:t>, Donegal</w:t>
      </w:r>
      <w:r w:rsidR="00E22F17" w:rsidRPr="00DE3FFE">
        <w:rPr>
          <w:sz w:val="28"/>
          <w:szCs w:val="28"/>
        </w:rPr>
        <w:t>)</w:t>
      </w:r>
    </w:p>
    <w:p w14:paraId="3479DC36" w14:textId="498A1E34" w:rsidR="00A07F97" w:rsidRPr="00DE3FFE" w:rsidRDefault="00F55508" w:rsidP="00DE3FFE">
      <w:pPr>
        <w:ind w:left="1485" w:hanging="1485"/>
        <w:rPr>
          <w:sz w:val="28"/>
          <w:szCs w:val="28"/>
        </w:rPr>
      </w:pPr>
      <w:r w:rsidRPr="00DE3FFE">
        <w:rPr>
          <w:sz w:val="28"/>
          <w:szCs w:val="28"/>
        </w:rPr>
        <w:t>11</w:t>
      </w:r>
      <w:r w:rsidR="00A07F97" w:rsidRPr="00DE3FFE">
        <w:rPr>
          <w:sz w:val="28"/>
          <w:szCs w:val="28"/>
        </w:rPr>
        <w:t>.</w:t>
      </w:r>
      <w:r w:rsidR="006A26F3" w:rsidRPr="00DE3FFE">
        <w:rPr>
          <w:sz w:val="28"/>
          <w:szCs w:val="28"/>
        </w:rPr>
        <w:t>55</w:t>
      </w:r>
      <w:r w:rsidR="004069CC" w:rsidRPr="00DE3FFE">
        <w:rPr>
          <w:sz w:val="28"/>
          <w:szCs w:val="28"/>
        </w:rPr>
        <w:t>am</w:t>
      </w:r>
      <w:r w:rsidR="008435C0" w:rsidRPr="00DE3FFE">
        <w:rPr>
          <w:sz w:val="28"/>
          <w:szCs w:val="28"/>
        </w:rPr>
        <w:tab/>
      </w:r>
      <w:r w:rsidR="004069CC" w:rsidRPr="00DE3FFE">
        <w:rPr>
          <w:sz w:val="28"/>
          <w:szCs w:val="28"/>
        </w:rPr>
        <w:t>Summation</w:t>
      </w:r>
      <w:r w:rsidR="00127A39" w:rsidRPr="00DE3FFE">
        <w:rPr>
          <w:sz w:val="28"/>
          <w:szCs w:val="28"/>
        </w:rPr>
        <w:t xml:space="preserve"> – </w:t>
      </w:r>
      <w:r w:rsidR="004069CC" w:rsidRPr="00DE3FFE">
        <w:rPr>
          <w:sz w:val="28"/>
          <w:szCs w:val="28"/>
        </w:rPr>
        <w:t>Kevin McCarthy</w:t>
      </w:r>
      <w:r w:rsidR="007C7DA3" w:rsidRPr="00DE3FFE">
        <w:rPr>
          <w:sz w:val="28"/>
          <w:szCs w:val="28"/>
        </w:rPr>
        <w:t>, Secretary General of Dept Rural &amp; Community Development</w:t>
      </w:r>
    </w:p>
    <w:p w14:paraId="5B353336" w14:textId="3BA452FD" w:rsidR="003F6375" w:rsidRPr="008F0118" w:rsidRDefault="007C7DA3" w:rsidP="00A07F97">
      <w:pPr>
        <w:ind w:left="1485" w:hanging="1485"/>
        <w:rPr>
          <w:sz w:val="24"/>
        </w:rPr>
      </w:pPr>
      <w:r w:rsidRPr="00DE3FFE">
        <w:rPr>
          <w:sz w:val="28"/>
          <w:szCs w:val="28"/>
        </w:rPr>
        <w:t>1</w:t>
      </w:r>
      <w:r w:rsidR="006A26F3" w:rsidRPr="00DE3FFE">
        <w:rPr>
          <w:sz w:val="28"/>
          <w:szCs w:val="28"/>
        </w:rPr>
        <w:t>2</w:t>
      </w:r>
      <w:r w:rsidRPr="00DE3FFE">
        <w:rPr>
          <w:sz w:val="28"/>
          <w:szCs w:val="28"/>
        </w:rPr>
        <w:t>.</w:t>
      </w:r>
      <w:r w:rsidR="006A26F3" w:rsidRPr="00DE3FFE">
        <w:rPr>
          <w:sz w:val="28"/>
          <w:szCs w:val="28"/>
        </w:rPr>
        <w:t>00pm</w:t>
      </w:r>
      <w:r w:rsidRPr="00DE3FFE">
        <w:rPr>
          <w:sz w:val="28"/>
          <w:szCs w:val="28"/>
        </w:rPr>
        <w:tab/>
        <w:t>Closing</w:t>
      </w:r>
      <w:r w:rsidR="006A26F3" w:rsidRPr="00DE3FFE">
        <w:rPr>
          <w:sz w:val="28"/>
          <w:szCs w:val="28"/>
        </w:rPr>
        <w:t xml:space="preserve"> </w:t>
      </w:r>
      <w:r w:rsidR="004069CC" w:rsidRPr="00DE3FFE">
        <w:rPr>
          <w:sz w:val="28"/>
          <w:szCs w:val="28"/>
        </w:rPr>
        <w:t>– Andrew Forde</w:t>
      </w:r>
      <w:r w:rsidR="006A26F3" w:rsidRPr="00DE3FFE">
        <w:rPr>
          <w:sz w:val="28"/>
          <w:szCs w:val="28"/>
        </w:rPr>
        <w:t>, DRCD</w:t>
      </w:r>
      <w:r w:rsidR="004069CC" w:rsidRPr="00DE3FFE">
        <w:rPr>
          <w:sz w:val="28"/>
          <w:szCs w:val="28"/>
        </w:rPr>
        <w:t xml:space="preserve"> </w:t>
      </w:r>
    </w:p>
    <w:sectPr w:rsidR="003F6375" w:rsidRPr="008F0118" w:rsidSect="00DE3FFE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0A811" w14:textId="77777777" w:rsidR="00116221" w:rsidRDefault="00116221" w:rsidP="005038CB">
      <w:pPr>
        <w:spacing w:after="0" w:line="240" w:lineRule="auto"/>
      </w:pPr>
      <w:r>
        <w:separator/>
      </w:r>
    </w:p>
  </w:endnote>
  <w:endnote w:type="continuationSeparator" w:id="0">
    <w:p w14:paraId="6207ADFC" w14:textId="77777777" w:rsidR="00116221" w:rsidRDefault="00116221" w:rsidP="005038CB">
      <w:pPr>
        <w:spacing w:after="0" w:line="240" w:lineRule="auto"/>
      </w:pPr>
      <w:r>
        <w:continuationSeparator/>
      </w:r>
    </w:p>
  </w:endnote>
  <w:endnote w:type="continuationNotice" w:id="1">
    <w:p w14:paraId="392CFBDD" w14:textId="77777777" w:rsidR="00116221" w:rsidRDefault="00116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1C036" w14:textId="77777777" w:rsidR="00116221" w:rsidRDefault="00116221" w:rsidP="005038CB">
      <w:pPr>
        <w:spacing w:after="0" w:line="240" w:lineRule="auto"/>
      </w:pPr>
      <w:r>
        <w:separator/>
      </w:r>
    </w:p>
  </w:footnote>
  <w:footnote w:type="continuationSeparator" w:id="0">
    <w:p w14:paraId="527BFE62" w14:textId="77777777" w:rsidR="00116221" w:rsidRDefault="00116221" w:rsidP="005038CB">
      <w:pPr>
        <w:spacing w:after="0" w:line="240" w:lineRule="auto"/>
      </w:pPr>
      <w:r>
        <w:continuationSeparator/>
      </w:r>
    </w:p>
  </w:footnote>
  <w:footnote w:type="continuationNotice" w:id="1">
    <w:p w14:paraId="5BA264B8" w14:textId="77777777" w:rsidR="00116221" w:rsidRDefault="00116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1DBD" w14:textId="57BF4108" w:rsidR="00116221" w:rsidRDefault="00116221" w:rsidP="005038C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F97"/>
    <w:rsid w:val="000474EA"/>
    <w:rsid w:val="00072481"/>
    <w:rsid w:val="000968BC"/>
    <w:rsid w:val="000A58FB"/>
    <w:rsid w:val="000B4F09"/>
    <w:rsid w:val="000C22D9"/>
    <w:rsid w:val="000C41F6"/>
    <w:rsid w:val="000C72E7"/>
    <w:rsid w:val="000E738B"/>
    <w:rsid w:val="00110EA9"/>
    <w:rsid w:val="00116221"/>
    <w:rsid w:val="00127A39"/>
    <w:rsid w:val="00147A62"/>
    <w:rsid w:val="00156C2A"/>
    <w:rsid w:val="001716AA"/>
    <w:rsid w:val="0021744C"/>
    <w:rsid w:val="00282C6D"/>
    <w:rsid w:val="002B6A24"/>
    <w:rsid w:val="002C77AF"/>
    <w:rsid w:val="002D515D"/>
    <w:rsid w:val="002E047E"/>
    <w:rsid w:val="00316BED"/>
    <w:rsid w:val="00336CC2"/>
    <w:rsid w:val="003B4576"/>
    <w:rsid w:val="003E7C1F"/>
    <w:rsid w:val="003F6375"/>
    <w:rsid w:val="00401A06"/>
    <w:rsid w:val="004069CC"/>
    <w:rsid w:val="00435E46"/>
    <w:rsid w:val="0044222D"/>
    <w:rsid w:val="004878AD"/>
    <w:rsid w:val="005038CB"/>
    <w:rsid w:val="00520310"/>
    <w:rsid w:val="00594F09"/>
    <w:rsid w:val="00605C5C"/>
    <w:rsid w:val="00606E4F"/>
    <w:rsid w:val="00613808"/>
    <w:rsid w:val="00651235"/>
    <w:rsid w:val="00681183"/>
    <w:rsid w:val="006A26F3"/>
    <w:rsid w:val="007303DF"/>
    <w:rsid w:val="00737B0A"/>
    <w:rsid w:val="007677B1"/>
    <w:rsid w:val="007A536B"/>
    <w:rsid w:val="007C235C"/>
    <w:rsid w:val="007C7DA3"/>
    <w:rsid w:val="007D1929"/>
    <w:rsid w:val="008435C0"/>
    <w:rsid w:val="008448F9"/>
    <w:rsid w:val="00890A25"/>
    <w:rsid w:val="008A0DD9"/>
    <w:rsid w:val="008A4E07"/>
    <w:rsid w:val="008E40B5"/>
    <w:rsid w:val="008E4D89"/>
    <w:rsid w:val="008F0118"/>
    <w:rsid w:val="008F2292"/>
    <w:rsid w:val="009A46BE"/>
    <w:rsid w:val="00A07F97"/>
    <w:rsid w:val="00A5283C"/>
    <w:rsid w:val="00A674E1"/>
    <w:rsid w:val="00A72252"/>
    <w:rsid w:val="00AC13D5"/>
    <w:rsid w:val="00AC4308"/>
    <w:rsid w:val="00B11297"/>
    <w:rsid w:val="00B13C94"/>
    <w:rsid w:val="00B15900"/>
    <w:rsid w:val="00BB62A3"/>
    <w:rsid w:val="00C04F9D"/>
    <w:rsid w:val="00C07B38"/>
    <w:rsid w:val="00C2755E"/>
    <w:rsid w:val="00C43B5A"/>
    <w:rsid w:val="00C51069"/>
    <w:rsid w:val="00C662AB"/>
    <w:rsid w:val="00CD7779"/>
    <w:rsid w:val="00DA1364"/>
    <w:rsid w:val="00DA5085"/>
    <w:rsid w:val="00DE3FFE"/>
    <w:rsid w:val="00DF1902"/>
    <w:rsid w:val="00E22F17"/>
    <w:rsid w:val="00E25D9A"/>
    <w:rsid w:val="00E52170"/>
    <w:rsid w:val="00E76AE7"/>
    <w:rsid w:val="00E9221B"/>
    <w:rsid w:val="00E92545"/>
    <w:rsid w:val="00EA718E"/>
    <w:rsid w:val="00F23FB6"/>
    <w:rsid w:val="00F3664F"/>
    <w:rsid w:val="00F50E61"/>
    <w:rsid w:val="00F55508"/>
    <w:rsid w:val="00F927AE"/>
    <w:rsid w:val="00FB203B"/>
    <w:rsid w:val="00FC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3F62F9"/>
  <w15:chartTrackingRefBased/>
  <w15:docId w15:val="{BA81B808-6DD1-4504-A388-3601490D2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37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422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03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8CB"/>
  </w:style>
  <w:style w:type="paragraph" w:styleId="Footer">
    <w:name w:val="footer"/>
    <w:basedOn w:val="Normal"/>
    <w:link w:val="FooterChar"/>
    <w:uiPriority w:val="99"/>
    <w:unhideWhenUsed/>
    <w:rsid w:val="005038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4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c95fdb25-c0df-4ffc-829a-46a62c7536f9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B28438A89C6CD428C3BC59B5FA3E05F" ma:contentTypeVersion="15" ma:contentTypeDescription="Create a new document for eDocs" ma:contentTypeScope="" ma:versionID="01013f0ed9b058c23a82be1661b55b09">
  <xsd:schema xmlns:xsd="http://www.w3.org/2001/XMLSchema" xmlns:xs="http://www.w3.org/2001/XMLSchema" xmlns:p="http://schemas.microsoft.com/office/2006/metadata/properties" xmlns:ns1="http://schemas.microsoft.com/sharepoint/v3" xmlns:ns2="63593bf0-0af4-469b-a17c-9e750d2ef285" xmlns:ns3="e357734d-3e86-4ee3-8f2b-d1b2f2694041" xmlns:ns4="http://schemas.microsoft.com/sharepoint/v4" targetNamespace="http://schemas.microsoft.com/office/2006/metadata/properties" ma:root="true" ma:fieldsID="7f0acfa0b692e3d57da0b0f20a3eba96" ns1:_="" ns2:_="" ns3:_="" ns4:_="">
    <xsd:import namespace="http://schemas.microsoft.com/sharepoint/v3"/>
    <xsd:import namespace="63593bf0-0af4-469b-a17c-9e750d2ef285"/>
    <xsd:import namespace="e357734d-3e86-4ee3-8f2b-d1b2f269404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YearTaxHTField0" minOccurs="0"/>
                <xsd:element ref="ns1:eDocs_FileStatus"/>
                <xsd:element ref="ns1:eDocs_SecurityLevel" minOccurs="0"/>
                <xsd:element ref="ns2:eDocs_FileTopicsTaxHTField0" minOccurs="0"/>
                <xsd:element ref="ns1:eDocs_FileName" minOccurs="0"/>
                <xsd:element ref="ns2:eDocs_SeriesSubSeriesTaxHTField0" minOccurs="0"/>
                <xsd:element ref="ns4:IconOverlay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Status" ma:index="17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SecurityLevel" ma:index="18" nillable="true" ma:displayName="Security Level" ma:default="Unclassified" ma:description="Security Level" ma:format="Dropdown" ma:internalName="eDocs_SecurityLevel">
      <xsd:simpleType>
        <xsd:restriction base="dms:Choice">
          <xsd:enumeration value="Secret"/>
          <xsd:enumeration value="Restricted"/>
          <xsd:enumeration value="Unclassified"/>
        </xsd:restriction>
      </xsd:simpleType>
    </xsd:element>
    <xsd:element name="eDocs_FileName" ma:index="21" nillable="true" ma:displayName="File Name" ma:default="0" ma:description="File Number" ma:indexed="true" ma:internalName="eDocs_FileName" ma:readOnly="fals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93bf0-0af4-469b-a17c-9e750d2ef285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5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9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22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6" nillable="true" ma:taxonomy="true" ma:internalName="eDocs_SecurityClassificationTaxHTField0" ma:taxonomyFieldName="eDocs_SecurityClassification" ma:displayName="Security Classification" ma:default="4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7734d-3e86-4ee3-8f2b-d1b2f269404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e98427-c187-4c19-8cd0-a719ff581ba0}" ma:internalName="TaxCatchAll" ma:showField="CatchAllData" ma:web="e357734d-3e86-4ee3-8f2b-d1b2f2694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DocumentTopicsTaxHTField0 xmlns="63593bf0-0af4-469b-a17c-9e750d2ef285">
      <Terms xmlns="http://schemas.microsoft.com/office/infopath/2007/PartnerControls"/>
    </eDocs_DocumentTopicsTaxHTField0>
    <eDocs_SecurityLevel xmlns="http://schemas.microsoft.com/sharepoint/v3">Unclassified</eDocs_SecurityLevel>
    <TaxCatchAll xmlns="e357734d-3e86-4ee3-8f2b-d1b2f2694041">
      <Value>4</Value>
      <Value>2</Value>
      <Value>1</Value>
    </TaxCatchAll>
    <IconOverlay xmlns="http://schemas.microsoft.com/sharepoint/v4" xsi:nil="true"/>
    <eDocs_YearTaxHTField0 xmlns="63593bf0-0af4-469b-a17c-9e750d2ef2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b47dcb1a-ffe9-4290-92a8-716699eb43a5</TermId>
        </TermInfo>
      </Terms>
    </eDocs_YearTaxHTField0>
    <eDocs_SeriesSubSeriesTaxHTField0 xmlns="63593bf0-0af4-469b-a17c-9e750d2ef2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001</TermName>
          <TermId xmlns="http://schemas.microsoft.com/office/infopath/2007/PartnerControls">1422c6ff-c68f-4099-8fa4-829c23a8a391</TermId>
        </TermInfo>
      </Terms>
    </eDocs_SeriesSubSeriesTaxHTField0>
    <eDocs_FileName xmlns="http://schemas.microsoft.com/sharepoint/v3">RCDRSSE001-009-2019</eDocs_FileName>
    <eDocs_FileTopicsTaxHTField0 xmlns="63593bf0-0af4-469b-a17c-9e750d2ef285">
      <Terms xmlns="http://schemas.microsoft.com/office/infopath/2007/PartnerControls"/>
    </eDocs_FileTopicsTaxHTField0>
    <eDocs_SecurityClassificationTaxHTField0 xmlns="63593bf0-0af4-469b-a17c-9e750d2ef285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_dlc_ExpireDateSaved xmlns="http://schemas.microsoft.com/sharepoint/v3" xsi:nil="true"/>
    <_dlc_ExpireDate xmlns="http://schemas.microsoft.com/sharepoint/v3">2021-02-18T12:20:27+00:00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EF5C3-0390-4592-92C1-DB559C948E71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2E53F5C1-9A8C-4A6A-BB36-F5E79C64A91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A29A624-ACC8-4ECB-B0FE-FC51E261D6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593bf0-0af4-469b-a17c-9e750d2ef285"/>
    <ds:schemaRef ds:uri="e357734d-3e86-4ee3-8f2b-d1b2f269404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98E85F-6686-4E07-ABB0-AADED186398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63593bf0-0af4-469b-a17c-9e750d2ef285"/>
    <ds:schemaRef ds:uri="http://schemas.microsoft.com/sharepoint/v3"/>
    <ds:schemaRef ds:uri="e357734d-3e86-4ee3-8f2b-d1b2f26940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F640D7-5515-4BE9-847D-E0E385276B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1077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Ryan (DRCD)</dc:creator>
  <cp:keywords/>
  <dc:description/>
  <cp:lastModifiedBy>Ide Holden (DRCD)</cp:lastModifiedBy>
  <cp:revision>2</cp:revision>
  <dcterms:created xsi:type="dcterms:W3CDTF">2020-11-18T12:25:00Z</dcterms:created>
  <dcterms:modified xsi:type="dcterms:W3CDTF">2020-11-18T12:25:00Z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0x0101000BC94875665D404BB1351B53C41FD2C0003B28438A89C6CD428C3BC59B5FA3E05F</vt:lpwstr>
  </property>
  <property fmtid="{D5CDD505-2E9C-101B-9397-08002B2CF9AE}" pid="3" name="eDocs_FileTopics">
    <vt:lpwstr/>
  </property>
  <property fmtid="{D5CDD505-2E9C-101B-9397-08002B2CF9AE}" pid="4" name="eDocs_Year">
    <vt:lpwstr>1;#2019|b47dcb1a-ffe9-4290-92a8-716699eb43a5</vt:lpwstr>
  </property>
  <property fmtid="{D5CDD505-2E9C-101B-9397-08002B2CF9AE}" pid="5" name="eDocs_SeriesSubSeries">
    <vt:lpwstr>2;#001|1422c6ff-c68f-4099-8fa4-829c23a8a391</vt:lpwstr>
  </property>
  <property fmtid="{D5CDD505-2E9C-101B-9397-08002B2CF9AE}" pid="6" name="_dlc_policyId">
    <vt:lpwstr>0x0101000BC94875665D404BB1351B53C41FD2C0|151133126</vt:lpwstr>
  </property>
  <property fmtid="{D5CDD505-2E9C-101B-9397-08002B2CF9AE}" pid="7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8" name="eDocs_SecurityClassification">
    <vt:lpwstr>4;#Unclassified|633aad03-fabf-442b-85c7-8209b03da9f6</vt:lpwstr>
  </property>
  <property fmtid="{D5CDD505-2E9C-101B-9397-08002B2CF9AE}" pid="9" name="eDocs_DocumentTopics">
    <vt:lpwstr/>
  </property>
</Properties>
</file>